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B700" w14:textId="77777777" w:rsidR="00180D52" w:rsidRDefault="00000000">
      <w:pPr>
        <w:pStyle w:val="Corpotesto"/>
        <w:rPr>
          <w:b w:val="0"/>
          <w:sz w:val="24"/>
        </w:rPr>
      </w:pPr>
      <w:r>
        <w:rPr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A619EF" wp14:editId="773DC2A8">
                <wp:simplePos x="0" y="0"/>
                <wp:positionH relativeFrom="page">
                  <wp:posOffset>6531864</wp:posOffset>
                </wp:positionH>
                <wp:positionV relativeFrom="page">
                  <wp:posOffset>0</wp:posOffset>
                </wp:positionV>
                <wp:extent cx="1028700" cy="2165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699"/>
                            <a:ext cx="10033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1135">
                                <a:moveTo>
                                  <a:pt x="1003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601"/>
                                </a:lnTo>
                                <a:lnTo>
                                  <a:pt x="12700" y="177901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0" y="12699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699"/>
                            <a:ext cx="100330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1135">
                                <a:moveTo>
                                  <a:pt x="1003300" y="0"/>
                                </a:moveTo>
                                <a:lnTo>
                                  <a:pt x="990600" y="12699"/>
                                </a:lnTo>
                                <a:lnTo>
                                  <a:pt x="990600" y="177901"/>
                                </a:lnTo>
                                <a:lnTo>
                                  <a:pt x="12700" y="177901"/>
                                </a:lnTo>
                                <a:lnTo>
                                  <a:pt x="0" y="190601"/>
                                </a:lnTo>
                                <a:lnTo>
                                  <a:pt x="1003300" y="190601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49"/>
                            <a:ext cx="1016000" cy="20383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AF1C34" w14:textId="77777777" w:rsidR="00180D52" w:rsidRDefault="00000000">
                              <w:pPr>
                                <w:spacing w:before="12"/>
                                <w:ind w:left="351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619EF" id="Group 3" o:spid="_x0000_s1026" style="position:absolute;margin-left:514.3pt;margin-top:0;width:81pt;height:17.05pt;z-index:15728640;mso-wrap-distance-left:0;mso-wrap-distance-right:0;mso-position-horizontal-relative:page;mso-position-vertical-relative:page" coordsize="1028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T3rgMAAEYPAAAOAAAAZHJzL2Uyb0RvYy54bWzsV8tu2zgU3ReYfyC0byTZjh9CnKITN0GB&#10;olOgGcyapihLGEnUkLSl/H3v5UNS7GbqtM0uXsikeEReHp5DXl6966qSHLhUhajXQXwRBYTXTKRF&#10;vVsHf9/fvl0GRGlap7QUNV8HD1wF767/eHPVNgmfiFyUKZcEOqlV0jbrINe6ScJQsZxXVF2IhtfQ&#10;mAlZUQ1VuQtTSVvovSrDSRTNw1bItJGCcaXg7cY2Btem/yzjTP+VZYprUq4DiE2bpzTPLT7D6yua&#10;7CRt8oK5MOhPRFHRooZB+642VFOyl8VJV1XBpFAi0xdMVKHIsoJxMweYTRwdzeZOin1j5rJL2l3T&#10;0wTUHvH0092yz4c72XxtvkgbPRQ/CfavAl7Cttkl43as7wZwl8kKP4JJkM4w+tAzyjtNGLyMo8ly&#10;EQHxDNom8fxyemkpZzmsy8lnLP/w/x+GNLHDmuD6YNoG1KMGgtSvEfQ1pw03vCsk4IskRboOZgGp&#10;aQUavnNymeFUcGjAIIOuphyZv8BPP02asL3Sd1wYpunhk9JWsakv0dyXWFf7ogTdo+JLo3gdEFC8&#10;DAgofmvpb6jG73D5sEja0VLl/UphcyUO/F4YoMb16lfULzbEOmDKeoyFdR+hfJv/b0x/FgPSiKIY&#10;Y4PuPMD/W+B44GfCjc1HHbNSKG7HwtmbQXtGADfmXImySG+LskQKlNxtb0pJDhTI3cw20c3SxTyC&#10;gTRVYkWApa1IH0BBLYhmHaj/9lTygJQfa9Aobki+IH1h6wtSlzfCbFuGfan0ffcPlQ1poLgONHjs&#10;s/BSpYkXB8SPAIvFL2vxfq9FVqByTGw2IlcB21gRv7h/Lo/9Y7aCs/0TT8xGAoKKJ/PVyup42Gei&#10;6dTvM/Eqju0+A1x4F47X1FMF2/VL+MiFAj5ykeAqDB7xcnawkUMGzGPpn++jeBXNf+SjgcfFYnU+&#10;2JM+8tHjKFc4tg21X6EnwXF0On3f3e+x5635vdrzNK3we4aznjve5sf2nCN3r/Z0OQ0o+Sl7Pkv4&#10;Y/Cz/PdjsPPeGVvAyHzn7Bgj+MscpavZKlq+HqXfuQJ836sL79V7OAC3oiOLI68S3f0pMFvz759I&#10;SufTS6ua+XR2cqRiTgatJnWPpsuTIxXTDExNXUKCSae5A/njFSzjIXgClrVJM805gvVRynSUWcGw&#10;OLLN0B7BsL8NVbnNwEyTg5W1S2iGzEt3285tYb8pCTsjlTIXE7ismaTSXSzxNjium0iH6+/1NwAA&#10;AP//AwBQSwMEFAAGAAgAAAAhAPkRh2reAAAACQEAAA8AAABkcnMvZG93bnJldi54bWxMj81qwkAU&#10;hfeFvsNwC93VmWgrmmYiIm1XUqgWirtr5poEMzMhMybx7XtdtcuPczg/2Wq0jeipC7V3GpKJAkGu&#10;8KZ2pYbv/fvTAkSI6Aw23pGGKwVY5fd3GabGD+6L+l0sBYe4kKKGKsY2lTIUFVkME9+SY+3kO4uR&#10;sSul6XDgcNvIqVJzabF23FBhS5uKivPuYjV8DDisZ8lbvz2fNtfD/uXzZ5uQ1o8P4/oVRKQx/pnh&#10;Np+nQ86bjv7iTBANs5ou5uzVwJduerJUzEcNs+cEZJ7J/w/yXwAAAP//AwBQSwECLQAUAAYACAAA&#10;ACEAtoM4kv4AAADhAQAAEwAAAAAAAAAAAAAAAAAAAAAAW0NvbnRlbnRfVHlwZXNdLnhtbFBLAQIt&#10;ABQABgAIAAAAIQA4/SH/1gAAAJQBAAALAAAAAAAAAAAAAAAAAC8BAABfcmVscy8ucmVsc1BLAQIt&#10;ABQABgAIAAAAIQBjuLT3rgMAAEYPAAAOAAAAAAAAAAAAAAAAAC4CAABkcnMvZTJvRG9jLnhtbFBL&#10;AQItABQABgAIAAAAIQD5EYdq3gAAAAkBAAAPAAAAAAAAAAAAAAAAAAgGAABkcnMvZG93bnJldi54&#10;bWxQSwUGAAAAAAQABADzAAAAEwcAAAAA&#10;">
                <v:shape id="Graphic 4" o:spid="_x0000_s1027" style="position:absolute;width:10287;height:2165;visibility:visible;mso-wrap-style:square;v-text-anchor:top" coordsize="10287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1VwgAAANoAAAAPAAAAZHJzL2Rvd25yZXYueG1sRI9Pi8Iw&#10;FMTvwn6H8Ba8aboiutamsiwK3vzTPejt0Tzbss1LbaLWb28EweMwM79hkkVnanGl1lWWFXwNIxDE&#10;udUVFwr+stXgG4TzyBpry6TgTg4W6UcvwVjbG+/ouveFCBB2MSoovW9iKV1ekkE3tA1x8E62NeiD&#10;bAupW7wFuKnlKIom0mDFYaHEhn5Lyv/3F6PgXC+z82GjJ+NjtHQ825rpdmaU6n92P3MQnjr/Dr/a&#10;a61gDM8r4QbI9AEAAP//AwBQSwECLQAUAAYACAAAACEA2+H2y+4AAACFAQAAEwAAAAAAAAAAAAAA&#10;AAAAAAAAW0NvbnRlbnRfVHlwZXNdLnhtbFBLAQItABQABgAIAAAAIQBa9CxbvwAAABUBAAALAAAA&#10;AAAAAAAAAAAAAB8BAABfcmVscy8ucmVsc1BLAQItABQABgAIAAAAIQDEDJ1VwgAAANoAAAAPAAAA&#10;AAAAAAAAAAAAAAcCAABkcnMvZG93bnJldi54bWxQSwUGAAAAAAMAAwC3AAAA9gIAAAAA&#10;" path="m1028700,l,,,216001r1028700,l1028700,xe" fillcolor="#d4d0c8" stroked="f">
                  <v:path arrowok="t"/>
                </v:shape>
                <v:shape id="Graphic 5" o:spid="_x0000_s1028" style="position:absolute;left:127;top:126;width:10033;height:1912;visibility:visible;mso-wrap-style:square;v-text-anchor:top" coordsize="10033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XpwwAAANoAAAAPAAAAZHJzL2Rvd25yZXYueG1sRI9bawIx&#10;FITfhf6HcAp902wLFVnNLmIvCIWKt/fj5rhZ3ZyETdTtv28KBR+HmfmGmZW9bcWVutA4VvA8ykAQ&#10;V043XCvYbT+GExAhImtsHZOCHwpQFg+DGeba3XhN102sRYJwyFGBidHnUobKkMUwcp44eUfXWYxJ&#10;drXUHd4S3LbyJcvG0mLDacGgp4Wh6ry5WAXNar/TK//+bcent4kz8vDp+y+lnh77+RREpD7ew//t&#10;pVbwCn9X0g2QxS8AAAD//wMAUEsBAi0AFAAGAAgAAAAhANvh9svuAAAAhQEAABMAAAAAAAAAAAAA&#10;AAAAAAAAAFtDb250ZW50X1R5cGVzXS54bWxQSwECLQAUAAYACAAAACEAWvQsW78AAAAVAQAACwAA&#10;AAAAAAAAAAAAAAAfAQAAX3JlbHMvLnJlbHNQSwECLQAUAAYACAAAACEAIviF6cMAAADaAAAADwAA&#10;AAAAAAAAAAAAAAAHAgAAZHJzL2Rvd25yZXYueG1sUEsFBgAAAAADAAMAtwAAAPcCAAAAAA==&#10;" path="m1003300,l,,,190601,12700,177901r,-165202l990600,12699,1003300,xe" stroked="f">
                  <v:path arrowok="t"/>
                </v:shape>
                <v:shape id="Graphic 6" o:spid="_x0000_s1029" style="position:absolute;left:127;top:126;width:10033;height:1912;visibility:visible;mso-wrap-style:square;v-text-anchor:top" coordsize="10033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KzGwgAAANoAAAAPAAAAZHJzL2Rvd25yZXYueG1sRI/BasMw&#10;EETvgf6D2EJvidxAEuNaDqa00IMLidMPWKyNZWqtjKU69t9XhUKOw8y8YfLjbHsx0eg7xwqeNwkI&#10;4sbpjlsFX5f3dQrCB2SNvWNSsJCHY/GwyjHT7sZnmurQighhn6ECE8KQSekbQxb9xg3E0bu60WKI&#10;cmylHvEW4baX2yTZS4sdxwWDA70aar7rH6tg+ryeKrvz27fdUhpZhtSVh0qpp8e5fAERaA738H/7&#10;QyvYw9+VeANk8QsAAP//AwBQSwECLQAUAAYACAAAACEA2+H2y+4AAACFAQAAEwAAAAAAAAAAAAAA&#10;AAAAAAAAW0NvbnRlbnRfVHlwZXNdLnhtbFBLAQItABQABgAIAAAAIQBa9CxbvwAAABUBAAALAAAA&#10;AAAAAAAAAAAAAB8BAABfcmVscy8ucmVsc1BLAQItABQABgAIAAAAIQDcjKzGwgAAANoAAAAPAAAA&#10;AAAAAAAAAAAAAAcCAABkcnMvZG93bnJldi54bWxQSwUGAAAAAAMAAwC3AAAA9gIAAAAA&#10;" path="m1003300,l990600,12699r,165202l12700,177901,,190601r1003300,l1003300,xe" fillcolor="#94908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3;top:63;width:10160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qMxAAAANoAAAAPAAAAZHJzL2Rvd25yZXYueG1sRI9Ba8JA&#10;FITvgv9heUIvUjf1oDV1FZFaSvFSlXp9zT6zIdm3IbuNyb93C4LHYWa+YZbrzlaipcYXjhW8TBIQ&#10;xJnTBecKTsfd8ysIH5A1Vo5JQU8e1qvhYImpdlf+pvYQchEh7FNUYEKoUyl9Zsiin7iaOHoX11gM&#10;UTa51A1eI9xWcpokM2mx4LhgsKatoaw8/FkFiz643pTF1+K3/Xk/78vxx+ZMSj2Nus0biEBdeITv&#10;7U+tYA7/V+INkKsbAAAA//8DAFBLAQItABQABgAIAAAAIQDb4fbL7gAAAIUBAAATAAAAAAAAAAAA&#10;AAAAAAAAAABbQ29udGVudF9UeXBlc10ueG1sUEsBAi0AFAAGAAgAAAAhAFr0LFu/AAAAFQEAAAsA&#10;AAAAAAAAAAAAAAAAHwEAAF9yZWxzLy5yZWxzUEsBAi0AFAAGAAgAAAAhADkVCozEAAAA2gAAAA8A&#10;AAAAAAAAAAAAAAAABwIAAGRycy9kb3ducmV2LnhtbFBLBQYAAAAAAwADALcAAAD4AgAAAAA=&#10;" filled="f" strokeweight=".35275mm">
                  <v:textbox inset="0,0,0,0">
                    <w:txbxContent>
                      <w:p w14:paraId="3DAF1C34" w14:textId="77777777" w:rsidR="00180D52" w:rsidRDefault="00000000">
                        <w:pPr>
                          <w:spacing w:before="12"/>
                          <w:ind w:left="35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Print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185E5A" w14:textId="77777777" w:rsidR="00180D52" w:rsidRDefault="00180D52">
      <w:pPr>
        <w:pStyle w:val="Corpotesto"/>
        <w:spacing w:before="129"/>
        <w:rPr>
          <w:b w:val="0"/>
          <w:sz w:val="24"/>
        </w:rPr>
      </w:pPr>
    </w:p>
    <w:p w14:paraId="07E89D5B" w14:textId="77777777" w:rsidR="00180D52" w:rsidRDefault="00000000">
      <w:pPr>
        <w:ind w:left="282" w:right="221"/>
        <w:rPr>
          <w:i/>
          <w:sz w:val="24"/>
        </w:rPr>
      </w:pPr>
      <w:r>
        <w:rPr>
          <w:i/>
          <w:sz w:val="24"/>
        </w:rPr>
        <w:t>(Il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campi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invitante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preferibilmente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 carta intestata, con timbro e firma dell’invitante, ed in lingua italiana).</w:t>
      </w:r>
    </w:p>
    <w:p w14:paraId="01E96CE0" w14:textId="77777777" w:rsidR="00180D52" w:rsidRDefault="00180D52">
      <w:pPr>
        <w:pStyle w:val="Corpotesto"/>
        <w:rPr>
          <w:b w:val="0"/>
          <w:i/>
          <w:sz w:val="24"/>
        </w:rPr>
      </w:pPr>
    </w:p>
    <w:p w14:paraId="7302856B" w14:textId="77777777" w:rsidR="00180D52" w:rsidRDefault="00180D52">
      <w:pPr>
        <w:pStyle w:val="Corpotesto"/>
        <w:rPr>
          <w:b w:val="0"/>
          <w:i/>
          <w:sz w:val="24"/>
        </w:rPr>
      </w:pPr>
    </w:p>
    <w:p w14:paraId="42C554FB" w14:textId="77777777" w:rsidR="00180D52" w:rsidRDefault="00180D52">
      <w:pPr>
        <w:pStyle w:val="Corpotesto"/>
        <w:rPr>
          <w:b w:val="0"/>
          <w:i/>
          <w:sz w:val="24"/>
        </w:rPr>
      </w:pPr>
    </w:p>
    <w:p w14:paraId="2759FC60" w14:textId="77777777" w:rsidR="00180D52" w:rsidRDefault="00180D52">
      <w:pPr>
        <w:pStyle w:val="Corpotesto"/>
        <w:spacing w:before="1"/>
        <w:rPr>
          <w:b w:val="0"/>
          <w:i/>
          <w:sz w:val="24"/>
        </w:rPr>
      </w:pPr>
    </w:p>
    <w:p w14:paraId="4233A486" w14:textId="77777777" w:rsidR="00180D52" w:rsidRDefault="00000000">
      <w:pPr>
        <w:ind w:left="282"/>
        <w:rPr>
          <w:sz w:val="24"/>
        </w:rPr>
      </w:pP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Sezione Visti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del:</w:t>
      </w:r>
    </w:p>
    <w:p w14:paraId="523B849E" w14:textId="77777777" w:rsidR="00180D52" w:rsidRDefault="00180D52">
      <w:pPr>
        <w:pStyle w:val="Corpotesto"/>
        <w:rPr>
          <w:b w:val="0"/>
          <w:sz w:val="24"/>
        </w:rPr>
      </w:pPr>
    </w:p>
    <w:p w14:paraId="505B765E" w14:textId="77777777" w:rsidR="00180D52" w:rsidRDefault="00000000">
      <w:pPr>
        <w:ind w:left="282"/>
        <w:rPr>
          <w:sz w:val="24"/>
        </w:rPr>
      </w:pPr>
      <w:r>
        <w:rPr>
          <w:sz w:val="24"/>
        </w:rPr>
        <w:t>Ambasciata</w:t>
      </w:r>
      <w:r>
        <w:rPr>
          <w:spacing w:val="-3"/>
          <w:sz w:val="24"/>
        </w:rPr>
        <w:t xml:space="preserve"> </w:t>
      </w:r>
      <w:r>
        <w:rPr>
          <w:sz w:val="24"/>
        </w:rPr>
        <w:t>d’Italia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5FD8CD3D" w14:textId="77777777" w:rsidR="00180D52" w:rsidRDefault="00000000">
      <w:pPr>
        <w:ind w:left="283" w:right="5969"/>
        <w:rPr>
          <w:sz w:val="24"/>
        </w:rPr>
      </w:pPr>
      <w:r>
        <w:rPr>
          <w:sz w:val="24"/>
        </w:rPr>
        <w:t>Consolato</w:t>
      </w:r>
      <w:r>
        <w:rPr>
          <w:spacing w:val="-12"/>
          <w:sz w:val="24"/>
        </w:rPr>
        <w:t xml:space="preserve"> </w:t>
      </w:r>
      <w:r>
        <w:rPr>
          <w:sz w:val="24"/>
        </w:rPr>
        <w:t>Generale</w:t>
      </w:r>
      <w:r>
        <w:rPr>
          <w:spacing w:val="-12"/>
          <w:sz w:val="24"/>
        </w:rPr>
        <w:t xml:space="preserve"> </w:t>
      </w:r>
      <w:r>
        <w:rPr>
          <w:sz w:val="24"/>
        </w:rPr>
        <w:t>d’Italia</w:t>
      </w:r>
      <w:r>
        <w:rPr>
          <w:spacing w:val="-13"/>
          <w:sz w:val="24"/>
        </w:rPr>
        <w:t xml:space="preserve"> </w:t>
      </w:r>
      <w:r>
        <w:rPr>
          <w:sz w:val="24"/>
        </w:rPr>
        <w:t>in Consolato d’Italia in</w:t>
      </w:r>
    </w:p>
    <w:p w14:paraId="1B4675E1" w14:textId="77777777" w:rsidR="00180D52" w:rsidRDefault="00180D52">
      <w:pPr>
        <w:pStyle w:val="Corpotesto"/>
        <w:spacing w:before="237"/>
        <w:rPr>
          <w:b w:val="0"/>
          <w:sz w:val="24"/>
        </w:rPr>
      </w:pPr>
    </w:p>
    <w:p w14:paraId="7924EE9C" w14:textId="77777777" w:rsidR="00180D52" w:rsidRDefault="00000000">
      <w:pPr>
        <w:ind w:left="140"/>
        <w:jc w:val="center"/>
        <w:rPr>
          <w:b/>
        </w:rPr>
      </w:pPr>
      <w:r>
        <w:rPr>
          <w:b/>
          <w:u w:val="single"/>
        </w:rPr>
        <w:t>Lettera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invito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AFFARI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(Facsimile)</w:t>
      </w:r>
    </w:p>
    <w:p w14:paraId="18E2C784" w14:textId="77777777" w:rsidR="00180D52" w:rsidRDefault="00180D52">
      <w:pPr>
        <w:pStyle w:val="Corpotesto"/>
        <w:spacing w:before="1"/>
        <w:rPr>
          <w:sz w:val="22"/>
        </w:rPr>
      </w:pPr>
    </w:p>
    <w:p w14:paraId="4F0CDBB5" w14:textId="77777777" w:rsidR="00180D52" w:rsidRDefault="00000000">
      <w:pPr>
        <w:ind w:left="102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Richiesta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visto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Affari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favore</w:t>
      </w:r>
      <w:r>
        <w:rPr>
          <w:b/>
          <w:spacing w:val="-3"/>
        </w:rPr>
        <w:t xml:space="preserve"> </w:t>
      </w:r>
      <w:r>
        <w:rPr>
          <w:b/>
        </w:rPr>
        <w:t>del/la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Sig./Sig.ra</w:t>
      </w:r>
    </w:p>
    <w:p w14:paraId="3B5596E8" w14:textId="77777777" w:rsidR="00180D52" w:rsidRDefault="00180D52">
      <w:pPr>
        <w:pStyle w:val="Corpotesto"/>
        <w:spacing w:before="22" w:after="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80D52" w14:paraId="39C60556" w14:textId="77777777">
        <w:trPr>
          <w:trHeight w:val="506"/>
        </w:trPr>
        <w:tc>
          <w:tcPr>
            <w:tcW w:w="9780" w:type="dxa"/>
          </w:tcPr>
          <w:p w14:paraId="5D8B0830" w14:textId="77777777" w:rsidR="00180D52" w:rsidRDefault="00000000">
            <w:pPr>
              <w:pStyle w:val="TableParagraph"/>
            </w:pPr>
            <w:r>
              <w:t>Il/La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</w:tr>
      <w:tr w:rsidR="00180D52" w14:paraId="0C1EAA46" w14:textId="77777777">
        <w:trPr>
          <w:trHeight w:val="505"/>
        </w:trPr>
        <w:tc>
          <w:tcPr>
            <w:tcW w:w="9780" w:type="dxa"/>
          </w:tcPr>
          <w:p w14:paraId="7CC77D4B" w14:textId="77777777" w:rsidR="00180D52" w:rsidRDefault="00000000">
            <w:pPr>
              <w:pStyle w:val="TableParagraph"/>
              <w:tabs>
                <w:tab w:val="left" w:pos="1533"/>
                <w:tab w:val="left" w:pos="2292"/>
                <w:tab w:val="left" w:pos="3353"/>
              </w:tabs>
            </w:pPr>
            <w:r>
              <w:t>Nato/a</w:t>
            </w:r>
            <w:r>
              <w:rPr>
                <w:spacing w:val="-5"/>
              </w:rPr>
              <w:t xml:space="preserve"> il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4"/>
              </w:rPr>
              <w:t>prov.</w:t>
            </w:r>
            <w:r>
              <w:tab/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nazionalità</w:t>
            </w:r>
          </w:p>
        </w:tc>
      </w:tr>
      <w:tr w:rsidR="00180D52" w14:paraId="61A1FC55" w14:textId="77777777">
        <w:trPr>
          <w:trHeight w:val="506"/>
        </w:trPr>
        <w:tc>
          <w:tcPr>
            <w:tcW w:w="9780" w:type="dxa"/>
          </w:tcPr>
          <w:p w14:paraId="0F76F502" w14:textId="77777777" w:rsidR="00180D52" w:rsidRDefault="00000000">
            <w:pPr>
              <w:pStyle w:val="TableParagraph"/>
              <w:tabs>
                <w:tab w:val="left" w:pos="1716"/>
                <w:tab w:val="left" w:pos="2779"/>
              </w:tabs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prov.</w:t>
            </w:r>
            <w:r>
              <w:tab/>
              <w:t>in</w:t>
            </w:r>
            <w:r>
              <w:rPr>
                <w:spacing w:val="-5"/>
              </w:rPr>
              <w:t xml:space="preserve"> Via</w:t>
            </w:r>
          </w:p>
        </w:tc>
      </w:tr>
      <w:tr w:rsidR="00180D52" w14:paraId="02D5FFD0" w14:textId="77777777">
        <w:trPr>
          <w:trHeight w:val="253"/>
        </w:trPr>
        <w:tc>
          <w:tcPr>
            <w:tcW w:w="9780" w:type="dxa"/>
          </w:tcPr>
          <w:p w14:paraId="1E5A21F9" w14:textId="77777777" w:rsidR="00180D52" w:rsidRDefault="00000000">
            <w:pPr>
              <w:pStyle w:val="TableParagraph"/>
              <w:tabs>
                <w:tab w:val="left" w:pos="880"/>
                <w:tab w:val="left" w:pos="2076"/>
              </w:tabs>
              <w:spacing w:before="0" w:line="234" w:lineRule="exact"/>
            </w:pPr>
            <w:r>
              <w:rPr>
                <w:spacing w:val="-5"/>
              </w:rPr>
              <w:t>n.</w:t>
            </w:r>
            <w:r>
              <w:tab/>
            </w:r>
            <w:r>
              <w:rPr>
                <w:spacing w:val="-2"/>
              </w:rPr>
              <w:t>C.A.P.</w:t>
            </w:r>
            <w:r>
              <w:tab/>
            </w:r>
            <w:r>
              <w:rPr>
                <w:spacing w:val="-4"/>
              </w:rPr>
              <w:t>Tel.</w:t>
            </w:r>
          </w:p>
        </w:tc>
      </w:tr>
      <w:tr w:rsidR="00180D52" w14:paraId="75BC872A" w14:textId="77777777">
        <w:trPr>
          <w:trHeight w:val="506"/>
        </w:trPr>
        <w:tc>
          <w:tcPr>
            <w:tcW w:w="9780" w:type="dxa"/>
          </w:tcPr>
          <w:p w14:paraId="66C3846F" w14:textId="77777777" w:rsidR="00180D52" w:rsidRDefault="00000000">
            <w:pPr>
              <w:pStyle w:val="TableParagraph"/>
              <w:spacing w:before="245" w:line="240" w:lineRule="exact"/>
            </w:pPr>
            <w:r>
              <w:t>indirizzo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</w:tr>
      <w:tr w:rsidR="00180D52" w14:paraId="28D11495" w14:textId="77777777">
        <w:trPr>
          <w:trHeight w:val="506"/>
        </w:trPr>
        <w:tc>
          <w:tcPr>
            <w:tcW w:w="9780" w:type="dxa"/>
          </w:tcPr>
          <w:p w14:paraId="5C9A5C3A" w14:textId="77777777" w:rsidR="00180D52" w:rsidRDefault="00000000">
            <w:pPr>
              <w:pStyle w:val="TableParagraph"/>
              <w:tabs>
                <w:tab w:val="left" w:pos="1821"/>
              </w:tabs>
              <w:spacing w:before="246" w:line="240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  <w:r>
              <w:tab/>
            </w:r>
            <w:r>
              <w:rPr>
                <w:spacing w:val="-2"/>
              </w:rPr>
              <w:t>dell’impresa/ditta/società</w:t>
            </w:r>
          </w:p>
        </w:tc>
      </w:tr>
      <w:tr w:rsidR="00180D52" w14:paraId="6B3F2685" w14:textId="77777777">
        <w:trPr>
          <w:trHeight w:val="757"/>
        </w:trPr>
        <w:tc>
          <w:tcPr>
            <w:tcW w:w="9780" w:type="dxa"/>
          </w:tcPr>
          <w:p w14:paraId="780F671A" w14:textId="77777777" w:rsidR="00180D52" w:rsidRDefault="00000000">
            <w:pPr>
              <w:pStyle w:val="TableParagraph"/>
              <w:tabs>
                <w:tab w:val="left" w:pos="1960"/>
                <w:tab w:val="left" w:pos="3024"/>
                <w:tab w:val="left" w:pos="8921"/>
              </w:tabs>
              <w:spacing w:before="245" w:line="240" w:lineRule="auto"/>
            </w:pPr>
            <w:r>
              <w:t>avente</w:t>
            </w:r>
            <w:r>
              <w:rPr>
                <w:spacing w:val="-2"/>
              </w:rPr>
              <w:t xml:space="preserve"> </w:t>
            </w:r>
            <w:r>
              <w:t>sede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  <w:r>
              <w:tab/>
            </w:r>
            <w:r>
              <w:rPr>
                <w:spacing w:val="-4"/>
              </w:rPr>
              <w:t>prov.</w:t>
            </w:r>
            <w:r>
              <w:tab/>
              <w:t>in</w:t>
            </w:r>
            <w:r>
              <w:rPr>
                <w:spacing w:val="-5"/>
              </w:rPr>
              <w:t xml:space="preserve"> Via</w:t>
            </w:r>
            <w:r>
              <w:tab/>
            </w:r>
            <w:r>
              <w:rPr>
                <w:spacing w:val="-5"/>
              </w:rPr>
              <w:t>n.</w:t>
            </w:r>
          </w:p>
          <w:p w14:paraId="01F33B86" w14:textId="77777777" w:rsidR="00180D52" w:rsidRDefault="00000000">
            <w:pPr>
              <w:pStyle w:val="TableParagraph"/>
              <w:tabs>
                <w:tab w:val="left" w:pos="1360"/>
              </w:tabs>
              <w:spacing w:before="2"/>
            </w:pPr>
            <w:r>
              <w:rPr>
                <w:spacing w:val="-2"/>
              </w:rPr>
              <w:t>C.A.P.</w:t>
            </w:r>
            <w:r>
              <w:tab/>
            </w:r>
            <w:r>
              <w:rPr>
                <w:spacing w:val="-4"/>
              </w:rPr>
              <w:t>Tel.</w:t>
            </w:r>
          </w:p>
        </w:tc>
      </w:tr>
      <w:tr w:rsidR="00180D52" w14:paraId="03F7A6A3" w14:textId="77777777">
        <w:trPr>
          <w:trHeight w:val="506"/>
        </w:trPr>
        <w:tc>
          <w:tcPr>
            <w:tcW w:w="9780" w:type="dxa"/>
          </w:tcPr>
          <w:p w14:paraId="70B5A7EA" w14:textId="77777777" w:rsidR="00180D52" w:rsidRDefault="00000000">
            <w:pPr>
              <w:pStyle w:val="TableParagraph"/>
            </w:pPr>
            <w:r>
              <w:t>indirizzo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</w:tr>
    </w:tbl>
    <w:p w14:paraId="4EC05A9C" w14:textId="77777777" w:rsidR="00180D52" w:rsidRDefault="00180D52">
      <w:pPr>
        <w:pStyle w:val="Corpotesto"/>
        <w:spacing w:before="3"/>
        <w:rPr>
          <w:sz w:val="22"/>
        </w:rPr>
      </w:pPr>
    </w:p>
    <w:p w14:paraId="4460F0A2" w14:textId="77777777" w:rsidR="00180D52" w:rsidRDefault="00000000">
      <w:pPr>
        <w:ind w:left="140" w:right="2"/>
        <w:jc w:val="center"/>
        <w:rPr>
          <w:b/>
        </w:rPr>
      </w:pPr>
      <w:r>
        <w:rPr>
          <w:b/>
        </w:rPr>
        <w:t>CHIEDE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rilascio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visto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ingresso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Affari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favore</w:t>
      </w:r>
    </w:p>
    <w:p w14:paraId="55FC4826" w14:textId="77777777" w:rsidR="00180D52" w:rsidRDefault="00000000">
      <w:pPr>
        <w:spacing w:before="248" w:line="252" w:lineRule="exact"/>
        <w:ind w:left="297"/>
      </w:pPr>
      <w:r>
        <w:rPr>
          <w:noProof/>
          <w:position w:val="-3"/>
        </w:rPr>
        <w:drawing>
          <wp:inline distT="0" distB="0" distL="0" distR="0" wp14:anchorId="1761A942" wp14:editId="18A71721">
            <wp:extent cx="140512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del/la Sig./Sig.ra</w:t>
      </w:r>
    </w:p>
    <w:p w14:paraId="4A68B6B7" w14:textId="77777777" w:rsidR="00180D52" w:rsidRDefault="00000000">
      <w:pPr>
        <w:spacing w:line="252" w:lineRule="exact"/>
        <w:ind w:left="297"/>
      </w:pPr>
      <w:r>
        <w:rPr>
          <w:noProof/>
          <w:position w:val="-3"/>
        </w:rPr>
        <w:drawing>
          <wp:inline distT="0" distB="0" distL="0" distR="0" wp14:anchorId="5D2F11C5" wp14:editId="71C9A906">
            <wp:extent cx="140512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del personale dell’impresa/ditta/società</w:t>
      </w:r>
    </w:p>
    <w:p w14:paraId="2E366D50" w14:textId="77777777" w:rsidR="00180D52" w:rsidRDefault="00000000">
      <w:pPr>
        <w:tabs>
          <w:tab w:val="left" w:pos="2531"/>
          <w:tab w:val="left" w:pos="7320"/>
        </w:tabs>
        <w:spacing w:line="252" w:lineRule="exact"/>
        <w:ind w:left="643"/>
      </w:pPr>
      <w:r>
        <w:t>avente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14:paraId="790C5FF0" w14:textId="77777777" w:rsidR="00180D52" w:rsidRDefault="00180D52">
      <w:pPr>
        <w:pStyle w:val="Corpotesto"/>
        <w:spacing w:before="1"/>
        <w:rPr>
          <w:b w:val="0"/>
          <w:sz w:val="22"/>
        </w:rPr>
      </w:pPr>
    </w:p>
    <w:p w14:paraId="6AC97E22" w14:textId="77777777" w:rsidR="00180D52" w:rsidRDefault="00000000">
      <w:pPr>
        <w:tabs>
          <w:tab w:val="left" w:pos="4195"/>
          <w:tab w:val="left" w:pos="6363"/>
        </w:tabs>
        <w:ind w:left="282"/>
      </w:pPr>
      <w:r>
        <w:t>invitato/i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nostra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sita</w:t>
      </w:r>
      <w:r>
        <w:rPr>
          <w:spacing w:val="-5"/>
        </w:rPr>
        <w:t xml:space="preserve"> in</w:t>
      </w:r>
      <w:r>
        <w:tab/>
        <w:t>per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rPr>
          <w:spacing w:val="-5"/>
        </w:rPr>
        <w:t>dal</w:t>
      </w:r>
      <w:r>
        <w:tab/>
      </w:r>
      <w:r>
        <w:rPr>
          <w:spacing w:val="-5"/>
        </w:rPr>
        <w:t>al</w:t>
      </w:r>
    </w:p>
    <w:p w14:paraId="4EF8D99C" w14:textId="77777777" w:rsidR="00180D52" w:rsidRDefault="00000000">
      <w:pPr>
        <w:spacing w:before="2" w:line="252" w:lineRule="exact"/>
        <w:ind w:left="282"/>
      </w:pPr>
      <w:r>
        <w:t>per</w:t>
      </w:r>
      <w:r>
        <w:rPr>
          <w:spacing w:val="-4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motivazione</w:t>
      </w:r>
      <w:r>
        <w:rPr>
          <w:i/>
          <w:spacing w:val="-4"/>
        </w:rPr>
        <w:t xml:space="preserve"> </w:t>
      </w:r>
      <w:proofErr w:type="gramStart"/>
      <w:r>
        <w:rPr>
          <w:i/>
          <w:spacing w:val="-2"/>
        </w:rPr>
        <w:t>dell’invito</w:t>
      </w:r>
      <w:r>
        <w:rPr>
          <w:spacing w:val="-2"/>
        </w:rPr>
        <w:t>)…</w:t>
      </w:r>
      <w:proofErr w:type="gramEnd"/>
      <w:r>
        <w:rPr>
          <w:spacing w:val="-2"/>
        </w:rPr>
        <w:t>………….…………………………………………......</w:t>
      </w:r>
    </w:p>
    <w:p w14:paraId="3BC107DE" w14:textId="77777777" w:rsidR="00180D52" w:rsidRDefault="00000000">
      <w:pPr>
        <w:spacing w:line="252" w:lineRule="exact"/>
        <w:ind w:left="28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7757B373" w14:textId="77777777" w:rsidR="00180D52" w:rsidRDefault="00000000">
      <w:pPr>
        <w:spacing w:line="252" w:lineRule="exact"/>
        <w:ind w:left="282"/>
      </w:pPr>
      <w:r>
        <w:rPr>
          <w:spacing w:val="-2"/>
        </w:rPr>
        <w:t>…………………………………………………………………………………………………</w:t>
      </w:r>
    </w:p>
    <w:p w14:paraId="7A8C40E1" w14:textId="77777777" w:rsidR="00180D52" w:rsidRDefault="00180D52">
      <w:pPr>
        <w:pStyle w:val="Corpotesto"/>
        <w:rPr>
          <w:b w:val="0"/>
          <w:sz w:val="22"/>
        </w:rPr>
      </w:pPr>
    </w:p>
    <w:p w14:paraId="71A1EC8C" w14:textId="77777777" w:rsidR="00180D52" w:rsidRDefault="00000000">
      <w:pPr>
        <w:ind w:left="297" w:right="6951"/>
      </w:pPr>
      <w:r>
        <w:rPr>
          <w:noProof/>
          <w:position w:val="-3"/>
        </w:rPr>
        <w:drawing>
          <wp:inline distT="0" distB="0" distL="0" distR="0" wp14:anchorId="6066520D" wp14:editId="506694C3">
            <wp:extent cx="140512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trasporto, </w:t>
      </w:r>
      <w:r>
        <w:rPr>
          <w:noProof/>
          <w:position w:val="-3"/>
        </w:rPr>
        <w:drawing>
          <wp:inline distT="0" distB="0" distL="0" distR="0" wp14:anchorId="0A65E717" wp14:editId="025F2691">
            <wp:extent cx="140512" cy="1402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di vitto </w:t>
      </w:r>
      <w:proofErr w:type="spellStart"/>
      <w:r>
        <w:t>ed</w:t>
      </w:r>
      <w:proofErr w:type="spellEnd"/>
      <w:r>
        <w:t xml:space="preserve"> alloggio</w:t>
      </w:r>
    </w:p>
    <w:p w14:paraId="6BFCBDF4" w14:textId="77777777" w:rsidR="00180D52" w:rsidRDefault="00000000">
      <w:pPr>
        <w:tabs>
          <w:tab w:val="left" w:pos="9680"/>
        </w:tabs>
        <w:spacing w:before="1"/>
        <w:ind w:left="282"/>
      </w:pPr>
      <w:r>
        <w:t>sono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chi</w:t>
      </w:r>
      <w:r>
        <w:rPr>
          <w:i/>
          <w:spacing w:val="-1"/>
        </w:rPr>
        <w:t xml:space="preserve"> </w:t>
      </w: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fa</w:t>
      </w:r>
      <w:r>
        <w:rPr>
          <w:i/>
          <w:spacing w:val="-5"/>
        </w:rPr>
        <w:t xml:space="preserve"> </w:t>
      </w:r>
      <w:r>
        <w:rPr>
          <w:i/>
        </w:rPr>
        <w:t>carico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spese)</w:t>
      </w:r>
      <w:r>
        <w:rPr>
          <w:i/>
        </w:rPr>
        <w:tab/>
      </w:r>
      <w:r>
        <w:rPr>
          <w:spacing w:val="-10"/>
        </w:rPr>
        <w:t>.</w:t>
      </w:r>
    </w:p>
    <w:p w14:paraId="5A1026A9" w14:textId="77777777" w:rsidR="00180D52" w:rsidRDefault="00180D52">
      <w:pPr>
        <w:pStyle w:val="Corpotesto"/>
        <w:rPr>
          <w:b w:val="0"/>
          <w:sz w:val="22"/>
        </w:rPr>
      </w:pPr>
    </w:p>
    <w:p w14:paraId="38A80653" w14:textId="77777777" w:rsidR="00180D52" w:rsidRDefault="00000000">
      <w:pPr>
        <w:spacing w:line="252" w:lineRule="exact"/>
        <w:ind w:left="282"/>
      </w:pPr>
      <w:r>
        <w:t>Il/i</w:t>
      </w:r>
      <w:r>
        <w:rPr>
          <w:spacing w:val="-8"/>
        </w:rPr>
        <w:t xml:space="preserve"> </w:t>
      </w:r>
      <w:r>
        <w:t>cittadino/i</w:t>
      </w:r>
      <w:r>
        <w:rPr>
          <w:spacing w:val="-9"/>
        </w:rPr>
        <w:t xml:space="preserve"> </w:t>
      </w:r>
      <w:r>
        <w:t>straniero/i</w:t>
      </w:r>
      <w:r>
        <w:rPr>
          <w:spacing w:val="-7"/>
        </w:rPr>
        <w:t xml:space="preserve"> </w:t>
      </w:r>
      <w:r>
        <w:t>alloggerà/alloggeranno</w:t>
      </w:r>
      <w:r>
        <w:rPr>
          <w:spacing w:val="-8"/>
        </w:rPr>
        <w:t xml:space="preserve"> </w:t>
      </w:r>
      <w:r>
        <w:rPr>
          <w:spacing w:val="-2"/>
        </w:rPr>
        <w:t>presso</w:t>
      </w:r>
    </w:p>
    <w:p w14:paraId="21076B55" w14:textId="77777777" w:rsidR="00180D52" w:rsidRDefault="00000000">
      <w:pPr>
        <w:tabs>
          <w:tab w:val="left" w:pos="6408"/>
        </w:tabs>
        <w:spacing w:line="252" w:lineRule="exact"/>
        <w:ind w:left="282"/>
      </w:pPr>
      <w:r>
        <w:t xml:space="preserve">in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14:paraId="34AD52CD" w14:textId="77777777" w:rsidR="00180D52" w:rsidRDefault="00000000">
      <w:pPr>
        <w:spacing w:before="2"/>
        <w:ind w:left="282"/>
      </w:pPr>
      <w:r>
        <w:rPr>
          <w:spacing w:val="-4"/>
        </w:rPr>
        <w:t>Tel.</w:t>
      </w:r>
    </w:p>
    <w:p w14:paraId="784E61C7" w14:textId="77777777" w:rsidR="00180D52" w:rsidRDefault="00180D52">
      <w:pPr>
        <w:pStyle w:val="Corpotesto"/>
        <w:rPr>
          <w:b w:val="0"/>
          <w:sz w:val="22"/>
        </w:rPr>
      </w:pPr>
    </w:p>
    <w:p w14:paraId="720A114A" w14:textId="77777777" w:rsidR="00180D52" w:rsidRDefault="00000000">
      <w:pPr>
        <w:tabs>
          <w:tab w:val="left" w:pos="5325"/>
        </w:tabs>
        <w:ind w:left="282" w:right="171"/>
        <w:jc w:val="both"/>
      </w:pPr>
      <w:r>
        <w:t>Il/La Sottoscritto/a</w:t>
      </w:r>
      <w:r>
        <w:tab/>
        <w:t>nel formulare il presente invito, dichiara di essere a conoscenza delle vigenti</w:t>
      </w:r>
      <w:r>
        <w:rPr>
          <w:spacing w:val="-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materia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immigrazione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delle</w:t>
      </w:r>
      <w:r>
        <w:rPr>
          <w:spacing w:val="34"/>
        </w:rPr>
        <w:t xml:space="preserve"> </w:t>
      </w:r>
      <w:r>
        <w:t>responsabilità</w:t>
      </w:r>
      <w:r>
        <w:rPr>
          <w:spacing w:val="32"/>
        </w:rPr>
        <w:t xml:space="preserve"> </w:t>
      </w:r>
      <w:r>
        <w:t>derivanti</w:t>
      </w:r>
      <w:r>
        <w:rPr>
          <w:spacing w:val="34"/>
        </w:rPr>
        <w:t xml:space="preserve"> </w:t>
      </w:r>
      <w:r>
        <w:t>dall’articolo</w:t>
      </w:r>
      <w:r>
        <w:rPr>
          <w:spacing w:val="33"/>
        </w:rPr>
        <w:t xml:space="preserve"> </w:t>
      </w:r>
      <w:r>
        <w:t>12 del</w:t>
      </w:r>
      <w:r>
        <w:rPr>
          <w:spacing w:val="33"/>
        </w:rPr>
        <w:t xml:space="preserve"> </w:t>
      </w:r>
      <w:proofErr w:type="spellStart"/>
      <w:r>
        <w:t>D.Lgs.</w:t>
      </w:r>
      <w:proofErr w:type="spellEnd"/>
      <w:r>
        <w:rPr>
          <w:spacing w:val="35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286/98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proofErr w:type="spellStart"/>
      <w:r>
        <w:t>s.m.i.</w:t>
      </w:r>
      <w:proofErr w:type="spellEnd"/>
      <w:r>
        <w:rPr>
          <w:spacing w:val="-3"/>
        </w:rPr>
        <w:t xml:space="preserve"> </w:t>
      </w:r>
      <w:r>
        <w:t>(immigrazione</w:t>
      </w:r>
      <w:r>
        <w:rPr>
          <w:spacing w:val="77"/>
        </w:rPr>
        <w:t xml:space="preserve"> </w:t>
      </w:r>
      <w:r>
        <w:t>clandestina).</w:t>
      </w:r>
      <w:r>
        <w:rPr>
          <w:spacing w:val="77"/>
        </w:rPr>
        <w:t xml:space="preserve"> </w:t>
      </w:r>
      <w:r>
        <w:t>Dichiara</w:t>
      </w:r>
      <w:r>
        <w:rPr>
          <w:spacing w:val="75"/>
        </w:rPr>
        <w:t xml:space="preserve"> </w:t>
      </w:r>
      <w:r>
        <w:t>altresì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essere</w:t>
      </w:r>
      <w:r>
        <w:rPr>
          <w:spacing w:val="75"/>
        </w:rPr>
        <w:t xml:space="preserve"> </w:t>
      </w:r>
      <w:r>
        <w:t>consapevole</w:t>
      </w:r>
      <w:r>
        <w:rPr>
          <w:spacing w:val="75"/>
        </w:rPr>
        <w:t xml:space="preserve"> </w:t>
      </w:r>
      <w:r>
        <w:t>delle</w:t>
      </w:r>
    </w:p>
    <w:p w14:paraId="074649C9" w14:textId="77777777" w:rsidR="00180D52" w:rsidRDefault="00180D52">
      <w:pPr>
        <w:jc w:val="both"/>
        <w:sectPr w:rsidR="00180D52">
          <w:footerReference w:type="default" r:id="rId9"/>
          <w:type w:val="continuous"/>
          <w:pgSz w:w="11910" w:h="16840"/>
          <w:pgMar w:top="0" w:right="992" w:bottom="1540" w:left="850" w:header="0" w:footer="1346" w:gutter="0"/>
          <w:pgNumType w:start="1"/>
          <w:cols w:space="720"/>
        </w:sectPr>
      </w:pPr>
    </w:p>
    <w:p w14:paraId="2E8947E9" w14:textId="77777777" w:rsidR="00180D52" w:rsidRDefault="00000000">
      <w:pPr>
        <w:spacing w:before="61"/>
        <w:ind w:left="282" w:right="221"/>
        <w:rPr>
          <w:i/>
          <w:sz w:val="24"/>
        </w:rPr>
      </w:pPr>
      <w:r>
        <w:rPr>
          <w:i/>
          <w:sz w:val="24"/>
        </w:rPr>
        <w:lastRenderedPageBreak/>
        <w:t>(Il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campi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invitante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preferibilmente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 carta intestata, con timbro e firma dell’invitante, ed in lingua italiana).</w:t>
      </w:r>
    </w:p>
    <w:p w14:paraId="63988FB5" w14:textId="77777777" w:rsidR="00180D52" w:rsidRDefault="00180D52">
      <w:pPr>
        <w:pStyle w:val="Corpotesto"/>
        <w:rPr>
          <w:b w:val="0"/>
          <w:i/>
          <w:sz w:val="20"/>
        </w:rPr>
      </w:pPr>
    </w:p>
    <w:p w14:paraId="6ECDF954" w14:textId="77777777" w:rsidR="00180D52" w:rsidRDefault="00180D52">
      <w:pPr>
        <w:pStyle w:val="Corpotesto"/>
        <w:rPr>
          <w:b w:val="0"/>
          <w:i/>
          <w:sz w:val="20"/>
        </w:rPr>
      </w:pPr>
    </w:p>
    <w:p w14:paraId="6EE2FEE7" w14:textId="77777777" w:rsidR="00180D52" w:rsidRDefault="00180D52">
      <w:pPr>
        <w:pStyle w:val="Corpotesto"/>
        <w:rPr>
          <w:b w:val="0"/>
          <w:i/>
          <w:sz w:val="20"/>
        </w:rPr>
      </w:pPr>
    </w:p>
    <w:p w14:paraId="1559D9A2" w14:textId="77777777" w:rsidR="00180D52" w:rsidRDefault="00180D52">
      <w:pPr>
        <w:pStyle w:val="Corpotesto"/>
        <w:rPr>
          <w:b w:val="0"/>
          <w:i/>
          <w:sz w:val="20"/>
        </w:rPr>
      </w:pPr>
    </w:p>
    <w:p w14:paraId="32FEDD1D" w14:textId="77777777" w:rsidR="00180D52" w:rsidRDefault="00000000">
      <w:pPr>
        <w:pStyle w:val="Corpotesto"/>
        <w:spacing w:before="190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57278D" wp14:editId="0594F969">
                <wp:simplePos x="0" y="0"/>
                <wp:positionH relativeFrom="page">
                  <wp:posOffset>647700</wp:posOffset>
                </wp:positionH>
                <wp:positionV relativeFrom="paragraph">
                  <wp:posOffset>285702</wp:posOffset>
                </wp:positionV>
                <wp:extent cx="6264910" cy="32162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2162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5020C" w14:textId="77777777" w:rsidR="00180D52" w:rsidRDefault="00000000">
                            <w:pPr>
                              <w:spacing w:before="15"/>
                              <w:ind w:left="10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INFORMATIVA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PERSONALI:</w:t>
                            </w:r>
                          </w:p>
                          <w:p w14:paraId="014C4801" w14:textId="77777777" w:rsidR="00180D52" w:rsidRDefault="00180D52">
                            <w:pPr>
                              <w:pStyle w:val="Corpotesto"/>
                              <w:spacing w:before="5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6672F6F9" w14:textId="77777777" w:rsidR="00180D52" w:rsidRDefault="00000000">
                            <w:pPr>
                              <w:pStyle w:val="Corpotesto"/>
                              <w:ind w:left="107" w:right="110"/>
                              <w:jc w:val="both"/>
                            </w:pPr>
                            <w:r>
                              <w:t>I dati forniti con questo modulo sono obbligatori per l'esame della domanda di/dei visto/i e essi saranno comunicati alle autorità competenti degli Stati membri Schengen e trattati dalle stesse, ai fini dell'adozione di una decisione in merito alla domanda di visto.</w:t>
                            </w:r>
                          </w:p>
                          <w:p w14:paraId="63799987" w14:textId="77777777" w:rsidR="00180D52" w:rsidRDefault="00000000">
                            <w:pPr>
                              <w:pStyle w:val="Corpotesto"/>
                              <w:ind w:left="107" w:right="107"/>
                              <w:jc w:val="both"/>
                            </w:pPr>
                            <w:r>
                              <w:t>Tali dati saranno inseriti e conservati nel sistema d'informazione visti (VIS) per un periodo massimo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 cinque anni, durante il quale essi saranno accessibili: alle autorità competenti per i visti; alle autorità competenti in materia di controlli ai valichi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frontiera esterni; alle autorità competenti al controllo all’interno degli Stati membri al fine di verificare che siano soddisfatte le condizioni d’ingresso, di soggiorno o di residenza nel territorio degli Stati membri; alle autorità competenti in materia di asilo ai fini della determinazione dello Stato membro competente per l’esame di una domanda di asilo e/o ai fini dell'esame di una domanda di asilo.</w:t>
                            </w:r>
                          </w:p>
                          <w:p w14:paraId="4B03CB00" w14:textId="77777777" w:rsidR="00180D52" w:rsidRDefault="00000000">
                            <w:pPr>
                              <w:pStyle w:val="Corpotesto"/>
                              <w:spacing w:before="2"/>
                              <w:ind w:left="107" w:right="106"/>
                              <w:jc w:val="both"/>
                            </w:pPr>
                            <w:r>
                              <w:t>A determinate condizioni, i dati saranno anche accessibili alle autorità designate degli Stati membri (per l’Italia il Ministero dell’Interno e le autorità di Polizia) e ad EUROPOL a fini di prevenzione, individuazione ed investigazione sui reati di terrorismo ed altri reati gravi.</w:t>
                            </w:r>
                          </w:p>
                          <w:p w14:paraId="6B8F9B9C" w14:textId="77777777" w:rsidR="00180D52" w:rsidRDefault="00000000">
                            <w:pPr>
                              <w:pStyle w:val="Corpotesto"/>
                              <w:ind w:left="107" w:right="103"/>
                              <w:jc w:val="both"/>
                            </w:pPr>
                            <w:r>
                              <w:t xml:space="preserve">Il Ministero degli Affari Esteri e della Cooperazione internazionale (Piazzale della Farnesina 1, 00135 Roma,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www.esteri.it</w:t>
                              </w:r>
                            </w:hyperlink>
                            <w:r>
                              <w:t xml:space="preserve">; </w:t>
                            </w:r>
                            <w:hyperlink r:id="rId11">
                              <w:r>
                                <w:t>dgit6@esteri.it)</w:t>
                              </w:r>
                            </w:hyperlink>
                            <w:r>
                              <w:t xml:space="preserve"> è l'autorità italiana responsabile (titolare) del trattamento dei dati.</w:t>
                            </w:r>
                          </w:p>
                          <w:p w14:paraId="7F519CFD" w14:textId="77777777" w:rsidR="00180D52" w:rsidRDefault="00000000">
                            <w:pPr>
                              <w:pStyle w:val="Corpotesto"/>
                              <w:ind w:left="107" w:right="107"/>
                              <w:jc w:val="both"/>
                            </w:pPr>
                            <w:proofErr w:type="gramStart"/>
                            <w:r>
                              <w:t>E’</w:t>
                            </w:r>
                            <w:proofErr w:type="gramEnd"/>
                            <w:r>
                              <w:t xml:space="preserve"> suo diritto ottenere, in qualsiasi Stato membro, la comunicazione dei dati relativi alla sua persona registrati nel VIS e l’indicazione dello Stato membro che li ha trasmessi e chiedere che dati inesatti relativi alla sua persona vengano rettificati e che quelli relativi alla sua persona trattati illecitamente vengano cancellati. Per informazioni sull’esercizio del suo diritto a verificare i suoi dati anagrafici e a rettificarli o sopprimerli, così come sulle vie di ricorso previste a tale riguardo dalla legislazione nazionale dello Stato interessato, vedi </w:t>
                            </w:r>
                            <w:hyperlink r:id="rId12">
                              <w:r>
                                <w:t>www.esteri.it</w:t>
                              </w:r>
                            </w:hyperlink>
                            <w:r>
                              <w:t xml:space="preserve"> e </w:t>
                            </w:r>
                            <w:hyperlink r:id="rId13">
                              <w:r>
                                <w:t>http://vistoperitalia.esteri.it.</w:t>
                              </w:r>
                            </w:hyperlink>
                          </w:p>
                          <w:p w14:paraId="790096B5" w14:textId="77777777" w:rsidR="00180D52" w:rsidRDefault="00000000">
                            <w:pPr>
                              <w:pStyle w:val="Corpotesto"/>
                              <w:ind w:left="107" w:right="107"/>
                              <w:jc w:val="both"/>
                            </w:pPr>
                            <w:r>
                              <w:t>Ulteriori informazioni saranno fornite su sua richiesta dall'autorità che esamina la sua domanda. L’autorità di controllo nazionale italiana competente in materia di tutela dei dati personali è il Garante per la Protezione dei Dati Personali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 xml:space="preserve">(Piazza di Montecitorio 121, 00186 Roma, </w:t>
                            </w:r>
                            <w:hyperlink r:id="rId1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www.garanteprivacy.it</w:t>
                              </w:r>
                            </w:hyperlink>
                            <w:r>
                              <w:t>; tel.: +3906 696771).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278D" id="Textbox 13" o:spid="_x0000_s1031" type="#_x0000_t202" style="position:absolute;margin-left:51pt;margin-top:22.5pt;width:493.3pt;height:253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5kxwEAAIYDAAAOAAAAZHJzL2Uyb0RvYy54bWysU8GO0zAQvSPxD5bvNGmAwEZNV7DVIqQV&#10;IC37AY7jNBaOx3jcJv17xk7aruC2Igdn4nl+nvdmsrmdBsOOyqMGW/P1KudMWQmttvuaP/28f/OR&#10;MwzCtsKAVTU/KeS329evNqOrVAE9mFZ5RiQWq9HVvA/BVVmGsleDwBU4ZSnZgR9EoE+/z1ovRmIf&#10;TFbkeZmN4FvnQSpE2t3NSb5N/F2nZPjedagCMzWn2kJafVqbuGbbjaj2Xrhey6UM8YIqBqEtXXqh&#10;2okg2MHrf6gGLT0gdGElYcig67RUSQOpWed/qXnshVNJC5mD7mIT/j9a+e346H54FqbPMFEDkwh0&#10;DyB/IXmTjQ6rBRM9xQoJHYVOnR/imyQwOkjeni5+qikwSZtlUb67WVNKUu5tsS6LD++j49n1uPMY&#10;vigYWAxq7qlhqQRxfMAwQ8+QeJuxbCTe/KacCwWj23ttTMyh3zd3xrOjiL1Oz3IZPodFup3Afsal&#10;1AIzdhE8a4xqw9RMTLfRGCom7jTQnsivkUam5vj7ILzizHy11JM4X+fAn4PmHPhg7iBNYSzWwqdD&#10;gE4njVfepQBqdnJpGcw4Tc+/E+r6+2z/AAAA//8DAFBLAwQUAAYACAAAACEAGamqx98AAAALAQAA&#10;DwAAAGRycy9kb3ducmV2LnhtbEyPwU7DMBBE70j8g7VI3KidqglRiFOhSOXCAdH2A9zYJBHxOsTb&#10;NP17tic4rUY7mnlTbhc/iNlNsQ+oIVkpEA6bYHtsNRwPu6ccRCSD1gwBnYari7Ct7u9KU9hwwU83&#10;76kVHIKxMBo6orGQMjad8yauwuiQf19h8oZYTq20k7lwuB/kWqlMetMjN3RmdHXnmu/92Wt4+zgQ&#10;/STHDcb3efdcZ2N2rUetHx+W1xcQ5Bb6M8MNn9GhYqZTOKONYmCt1ryFNGxSvjeDyvMMxElDmiYp&#10;yKqU/zdUvwAAAP//AwBQSwECLQAUAAYACAAAACEAtoM4kv4AAADhAQAAEwAAAAAAAAAAAAAAAAAA&#10;AAAAW0NvbnRlbnRfVHlwZXNdLnhtbFBLAQItABQABgAIAAAAIQA4/SH/1gAAAJQBAAALAAAAAAAA&#10;AAAAAAAAAC8BAABfcmVscy8ucmVsc1BLAQItABQABgAIAAAAIQA93/5kxwEAAIYDAAAOAAAAAAAA&#10;AAAAAAAAAC4CAABkcnMvZTJvRG9jLnhtbFBLAQItABQABgAIAAAAIQAZqarH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1CA5020C" w14:textId="77777777" w:rsidR="00180D52" w:rsidRDefault="00000000">
                      <w:pPr>
                        <w:spacing w:before="15"/>
                        <w:ind w:left="10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INFORMATIVA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TRATTAMENTO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PERSONALI:</w:t>
                      </w:r>
                    </w:p>
                    <w:p w14:paraId="014C4801" w14:textId="77777777" w:rsidR="00180D52" w:rsidRDefault="00180D52">
                      <w:pPr>
                        <w:pStyle w:val="Corpotesto"/>
                        <w:spacing w:before="5"/>
                        <w:rPr>
                          <w:b w:val="0"/>
                          <w:sz w:val="20"/>
                        </w:rPr>
                      </w:pPr>
                    </w:p>
                    <w:p w14:paraId="6672F6F9" w14:textId="77777777" w:rsidR="00180D52" w:rsidRDefault="00000000">
                      <w:pPr>
                        <w:pStyle w:val="Corpotesto"/>
                        <w:ind w:left="107" w:right="110"/>
                        <w:jc w:val="both"/>
                      </w:pPr>
                      <w:r>
                        <w:t>I dati forniti con questo modulo sono obbligatori per l'esame della domanda di/dei visto/i e essi saranno comunicati alle autorità competenti degli Stati membri Schengen e trattati dalle stesse, ai fini dell'adozione di una decisione in merito alla domanda di visto.</w:t>
                      </w:r>
                    </w:p>
                    <w:p w14:paraId="63799987" w14:textId="77777777" w:rsidR="00180D52" w:rsidRDefault="00000000">
                      <w:pPr>
                        <w:pStyle w:val="Corpotesto"/>
                        <w:ind w:left="107" w:right="107"/>
                        <w:jc w:val="both"/>
                      </w:pPr>
                      <w:r>
                        <w:t>Tali dati saranno inseriti e conservati nel sistema d'informazione visti (VIS) per un periodo massimo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 cinque anni, durante il quale essi saranno accessibili: alle autorità competenti per i visti; alle autorità competenti in materia di controlli ai valichi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frontiera esterni; alle autorità competenti al controllo all’interno degli Stati membri al fine di verificare che siano soddisfatte le condizioni d’ingresso, di soggiorno o di residenza nel territorio degli Stati membri; alle autorità competenti in materia di asilo ai fini della determinazione dello Stato membro competente per l’esame di una domanda di asilo e/o ai fini dell'esame di una domanda di asilo.</w:t>
                      </w:r>
                    </w:p>
                    <w:p w14:paraId="4B03CB00" w14:textId="77777777" w:rsidR="00180D52" w:rsidRDefault="00000000">
                      <w:pPr>
                        <w:pStyle w:val="Corpotesto"/>
                        <w:spacing w:before="2"/>
                        <w:ind w:left="107" w:right="106"/>
                        <w:jc w:val="both"/>
                      </w:pPr>
                      <w:r>
                        <w:t>A determinate condizioni, i dati saranno anche accessibili alle autorità designate degli Stati membri (per l’Italia il Ministero dell’Interno e le autorità di Polizia) e ad EUROPOL a fini di prevenzione, individuazione ed investigazione sui reati di terrorismo ed altri reati gravi.</w:t>
                      </w:r>
                    </w:p>
                    <w:p w14:paraId="6B8F9B9C" w14:textId="77777777" w:rsidR="00180D52" w:rsidRDefault="00000000">
                      <w:pPr>
                        <w:pStyle w:val="Corpotesto"/>
                        <w:ind w:left="107" w:right="103"/>
                        <w:jc w:val="both"/>
                      </w:pPr>
                      <w:r>
                        <w:t xml:space="preserve">Il Ministero degli Affari Esteri e della Cooperazione internazionale (Piazzale della Farnesina 1, 00135 Roma,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www.esteri.it</w:t>
                        </w:r>
                      </w:hyperlink>
                      <w:r>
                        <w:t xml:space="preserve">; </w:t>
                      </w:r>
                      <w:hyperlink r:id="rId16">
                        <w:r>
                          <w:t>dgit6@esteri.it)</w:t>
                        </w:r>
                      </w:hyperlink>
                      <w:r>
                        <w:t xml:space="preserve"> è l'autorità italiana responsabile (titolare) del trattamento dei dati.</w:t>
                      </w:r>
                    </w:p>
                    <w:p w14:paraId="7F519CFD" w14:textId="77777777" w:rsidR="00180D52" w:rsidRDefault="00000000">
                      <w:pPr>
                        <w:pStyle w:val="Corpotesto"/>
                        <w:ind w:left="107" w:right="107"/>
                        <w:jc w:val="both"/>
                      </w:pPr>
                      <w:proofErr w:type="gramStart"/>
                      <w:r>
                        <w:t>E’</w:t>
                      </w:r>
                      <w:proofErr w:type="gramEnd"/>
                      <w:r>
                        <w:t xml:space="preserve"> suo diritto ottenere, in qualsiasi Stato membro, la comunicazione dei dati relativi alla sua persona registrati nel VIS e l’indicazione dello Stato membro che li ha trasmessi e chiedere che dati inesatti relativi alla sua persona vengano rettificati e che quelli relativi alla sua persona trattati illecitamente vengano cancellati. Per informazioni sull’esercizio del suo diritto a verificare i suoi dati anagrafici e a rettificarli o sopprimerli, così come sulle vie di ricorso previste a tale riguardo dalla legislazione nazionale dello Stato interessato, vedi </w:t>
                      </w:r>
                      <w:hyperlink r:id="rId17">
                        <w:r>
                          <w:t>www.esteri.it</w:t>
                        </w:r>
                      </w:hyperlink>
                      <w:r>
                        <w:t xml:space="preserve"> e </w:t>
                      </w:r>
                      <w:hyperlink r:id="rId18">
                        <w:r>
                          <w:t>http://vistoperitalia.esteri.it.</w:t>
                        </w:r>
                      </w:hyperlink>
                    </w:p>
                    <w:p w14:paraId="790096B5" w14:textId="77777777" w:rsidR="00180D52" w:rsidRDefault="00000000">
                      <w:pPr>
                        <w:pStyle w:val="Corpotesto"/>
                        <w:ind w:left="107" w:right="107"/>
                        <w:jc w:val="both"/>
                      </w:pPr>
                      <w:r>
                        <w:t>Ulteriori informazioni saranno fornite su sua richiesta dall'autorità che esamina la sua domanda. L’autorità di controllo nazionale italiana competente in materia di tutela dei dati personali è il Garante per la Protezione dei Dati Personali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 xml:space="preserve">(Piazza di Montecitorio 121, 00186 Roma, </w:t>
                      </w:r>
                      <w:hyperlink r:id="rId19">
                        <w:r>
                          <w:rPr>
                            <w:color w:val="0000FF"/>
                            <w:u w:val="single" w:color="0000FF"/>
                          </w:rPr>
                          <w:t>www.garanteprivacy.it</w:t>
                        </w:r>
                      </w:hyperlink>
                      <w:r>
                        <w:t>; tel.: +3906 696771).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758363" w14:textId="77777777" w:rsidR="00180D52" w:rsidRDefault="00180D52">
      <w:pPr>
        <w:pStyle w:val="Corpotesto"/>
        <w:spacing w:before="6"/>
        <w:rPr>
          <w:b w:val="0"/>
          <w:i/>
        </w:rPr>
      </w:pPr>
    </w:p>
    <w:p w14:paraId="153E75B6" w14:textId="77777777" w:rsidR="00180D52" w:rsidRDefault="00000000">
      <w:pPr>
        <w:pStyle w:val="Corpotesto"/>
        <w:spacing w:before="1"/>
        <w:ind w:left="282"/>
      </w:pPr>
      <w:r>
        <w:t>Dichiaro</w:t>
      </w:r>
      <w:r>
        <w:rPr>
          <w:spacing w:val="21"/>
        </w:rPr>
        <w:t xml:space="preserve"> </w:t>
      </w:r>
      <w:r>
        <w:t>che,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mi</w:t>
      </w:r>
      <w:r>
        <w:rPr>
          <w:spacing w:val="24"/>
        </w:rPr>
        <w:t xml:space="preserve"> </w:t>
      </w:r>
      <w:r>
        <w:t>consta,</w:t>
      </w:r>
      <w:r>
        <w:rPr>
          <w:spacing w:val="22"/>
        </w:rPr>
        <w:t xml:space="preserve"> </w:t>
      </w:r>
      <w:r>
        <w:t>tutti</w:t>
      </w:r>
      <w:r>
        <w:rPr>
          <w:spacing w:val="21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forniti</w:t>
      </w:r>
      <w:r>
        <w:rPr>
          <w:spacing w:val="22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completi</w:t>
      </w:r>
      <w:r>
        <w:rPr>
          <w:spacing w:val="21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esatti.</w:t>
      </w:r>
      <w:r>
        <w:rPr>
          <w:spacing w:val="22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consapevole</w:t>
      </w:r>
      <w:r>
        <w:rPr>
          <w:spacing w:val="29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responsabilità penali in caso di dichiarazioni mendaci, così come espressamente stabilito dall’art. 76 del D.P.R. 445/2000.</w:t>
      </w:r>
    </w:p>
    <w:p w14:paraId="18368DA1" w14:textId="77777777" w:rsidR="00180D52" w:rsidRDefault="00180D52">
      <w:pPr>
        <w:pStyle w:val="Corpotesto"/>
        <w:rPr>
          <w:sz w:val="24"/>
        </w:rPr>
      </w:pPr>
    </w:p>
    <w:p w14:paraId="7FE40A0A" w14:textId="77777777" w:rsidR="00180D52" w:rsidRDefault="00180D52">
      <w:pPr>
        <w:pStyle w:val="Corpotesto"/>
        <w:rPr>
          <w:sz w:val="24"/>
        </w:rPr>
      </w:pPr>
    </w:p>
    <w:p w14:paraId="6A621672" w14:textId="77777777" w:rsidR="00180D52" w:rsidRDefault="00180D52">
      <w:pPr>
        <w:pStyle w:val="Corpotesto"/>
        <w:rPr>
          <w:sz w:val="24"/>
        </w:rPr>
      </w:pPr>
    </w:p>
    <w:p w14:paraId="5003F425" w14:textId="77777777" w:rsidR="00180D52" w:rsidRDefault="00180D52">
      <w:pPr>
        <w:pStyle w:val="Corpotesto"/>
        <w:spacing w:before="264"/>
        <w:rPr>
          <w:sz w:val="24"/>
        </w:rPr>
      </w:pPr>
    </w:p>
    <w:p w14:paraId="42BA1C63" w14:textId="77777777" w:rsidR="00180D52" w:rsidRDefault="00000000">
      <w:pPr>
        <w:tabs>
          <w:tab w:val="left" w:pos="1797"/>
        </w:tabs>
        <w:ind w:left="282"/>
        <w:rPr>
          <w:i/>
          <w:sz w:val="24"/>
        </w:rPr>
      </w:pPr>
      <w:r>
        <w:rPr>
          <w:i/>
          <w:spacing w:val="-2"/>
          <w:sz w:val="24"/>
        </w:rPr>
        <w:t>Luogo,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data</w:t>
      </w:r>
    </w:p>
    <w:p w14:paraId="78DFDFD9" w14:textId="77777777" w:rsidR="00180D52" w:rsidRDefault="00000000">
      <w:pPr>
        <w:ind w:left="6572"/>
        <w:rPr>
          <w:i/>
          <w:sz w:val="24"/>
        </w:rPr>
      </w:pPr>
      <w:r>
        <w:rPr>
          <w:i/>
          <w:spacing w:val="-2"/>
          <w:sz w:val="24"/>
        </w:rPr>
        <w:t>Firma</w:t>
      </w:r>
    </w:p>
    <w:p w14:paraId="3F9B7886" w14:textId="77777777" w:rsidR="00180D52" w:rsidRDefault="00180D52">
      <w:pPr>
        <w:pStyle w:val="Corpotesto"/>
        <w:rPr>
          <w:b w:val="0"/>
          <w:i/>
          <w:sz w:val="22"/>
        </w:rPr>
      </w:pPr>
    </w:p>
    <w:p w14:paraId="4A6B8DB6" w14:textId="77777777" w:rsidR="00180D52" w:rsidRDefault="00180D52">
      <w:pPr>
        <w:pStyle w:val="Corpotesto"/>
        <w:rPr>
          <w:b w:val="0"/>
          <w:i/>
          <w:sz w:val="22"/>
        </w:rPr>
      </w:pPr>
    </w:p>
    <w:p w14:paraId="1B286193" w14:textId="77777777" w:rsidR="00180D52" w:rsidRDefault="00180D52">
      <w:pPr>
        <w:pStyle w:val="Corpotesto"/>
        <w:rPr>
          <w:b w:val="0"/>
          <w:i/>
          <w:sz w:val="22"/>
        </w:rPr>
      </w:pPr>
    </w:p>
    <w:p w14:paraId="773411CD" w14:textId="77777777" w:rsidR="00180D52" w:rsidRDefault="00180D52">
      <w:pPr>
        <w:pStyle w:val="Corpotesto"/>
        <w:spacing w:before="95"/>
        <w:rPr>
          <w:b w:val="0"/>
          <w:i/>
          <w:sz w:val="22"/>
        </w:rPr>
      </w:pPr>
    </w:p>
    <w:p w14:paraId="239BD7AA" w14:textId="77777777" w:rsidR="00180D52" w:rsidRDefault="00000000">
      <w:pPr>
        <w:spacing w:line="252" w:lineRule="exact"/>
        <w:ind w:left="282"/>
      </w:pP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invito</w:t>
      </w:r>
      <w:r>
        <w:rPr>
          <w:spacing w:val="-6"/>
        </w:rPr>
        <w:t xml:space="preserve"> </w:t>
      </w:r>
      <w:r>
        <w:rPr>
          <w:spacing w:val="-2"/>
        </w:rPr>
        <w:t>allego:</w:t>
      </w:r>
    </w:p>
    <w:p w14:paraId="2CAD67B4" w14:textId="77777777" w:rsidR="00180D52" w:rsidRDefault="00000000">
      <w:pPr>
        <w:pStyle w:val="Paragrafoelenco"/>
        <w:numPr>
          <w:ilvl w:val="0"/>
          <w:numId w:val="1"/>
        </w:numPr>
        <w:tabs>
          <w:tab w:val="left" w:pos="643"/>
        </w:tabs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dell’invitante</w:t>
      </w:r>
      <w:r>
        <w:rPr>
          <w:spacing w:val="-6"/>
        </w:rPr>
        <w:t xml:space="preserve"> </w:t>
      </w:r>
      <w:r>
        <w:t>[documento</w:t>
      </w:r>
      <w:r>
        <w:rPr>
          <w:spacing w:val="-4"/>
        </w:rPr>
        <w:t xml:space="preserve"> </w:t>
      </w:r>
      <w:r>
        <w:t>obbligatorio] e inoltre:</w:t>
      </w:r>
    </w:p>
    <w:p w14:paraId="13704128" w14:textId="77777777" w:rsidR="00180D52" w:rsidRDefault="00000000">
      <w:pPr>
        <w:spacing w:before="1" w:line="252" w:lineRule="exact"/>
        <w:ind w:left="297"/>
      </w:pPr>
      <w:r>
        <w:rPr>
          <w:noProof/>
          <w:position w:val="-3"/>
        </w:rPr>
        <w:drawing>
          <wp:inline distT="0" distB="0" distL="0" distR="0" wp14:anchorId="3F30E991" wp14:editId="527D30E6">
            <wp:extent cx="140512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0"/>
        </w:rPr>
        <w:t xml:space="preserve"> </w:t>
      </w:r>
      <w:r>
        <w:t>prenotazione alberghiera</w:t>
      </w:r>
    </w:p>
    <w:p w14:paraId="54804A10" w14:textId="77777777" w:rsidR="00180D52" w:rsidRDefault="00000000">
      <w:pPr>
        <w:ind w:left="297" w:right="4672"/>
      </w:pPr>
      <w:r>
        <w:rPr>
          <w:noProof/>
          <w:position w:val="-3"/>
        </w:rPr>
        <w:drawing>
          <wp:inline distT="0" distB="0" distL="0" distR="0" wp14:anchorId="27C9BD80" wp14:editId="01779818">
            <wp:extent cx="140512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fotocopie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biglietti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ingresso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fiere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congressi </w:t>
      </w:r>
      <w:r>
        <w:rPr>
          <w:noProof/>
          <w:position w:val="-3"/>
        </w:rPr>
        <w:drawing>
          <wp:inline distT="0" distB="0" distL="0" distR="0" wp14:anchorId="641273DC" wp14:editId="32F3A008">
            <wp:extent cx="140512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altro</w:t>
      </w:r>
    </w:p>
    <w:sectPr w:rsidR="00180D52">
      <w:footerReference w:type="default" r:id="rId20"/>
      <w:pgSz w:w="11910" w:h="16840"/>
      <w:pgMar w:top="620" w:right="992" w:bottom="1240" w:left="85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8861" w14:textId="77777777" w:rsidR="00FE6024" w:rsidRDefault="00FE6024">
      <w:r>
        <w:separator/>
      </w:r>
    </w:p>
  </w:endnote>
  <w:endnote w:type="continuationSeparator" w:id="0">
    <w:p w14:paraId="71C7B31D" w14:textId="77777777" w:rsidR="00FE6024" w:rsidRDefault="00F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FA26" w14:textId="77777777" w:rsidR="00180D52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1297FE2" wp14:editId="301BB22E">
              <wp:simplePos x="0" y="0"/>
              <wp:positionH relativeFrom="page">
                <wp:posOffset>706694</wp:posOffset>
              </wp:positionH>
              <wp:positionV relativeFrom="page">
                <wp:posOffset>9653731</wp:posOffset>
              </wp:positionV>
              <wp:extent cx="592264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26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99D8D" w14:textId="77777777" w:rsidR="00180D52" w:rsidRDefault="00000000">
                          <w:pPr>
                            <w:spacing w:before="11"/>
                            <w:ind w:left="20"/>
                          </w:pPr>
                          <w:r>
                            <w:t>sanzioni</w:t>
                          </w:r>
                          <w:r>
                            <w:rPr>
                              <w:spacing w:val="72"/>
                            </w:rPr>
                            <w:t xml:space="preserve"> </w:t>
                          </w:r>
                          <w:r>
                            <w:t>penali</w:t>
                          </w:r>
                          <w:r>
                            <w:rPr>
                              <w:spacing w:val="71"/>
                            </w:rPr>
                            <w:t xml:space="preserve"> </w:t>
                          </w:r>
                          <w:r>
                            <w:t>nel</w:t>
                          </w:r>
                          <w:r>
                            <w:rPr>
                              <w:spacing w:val="72"/>
                            </w:rPr>
                            <w:t xml:space="preserve"> </w:t>
                          </w:r>
                          <w:r>
                            <w:t>caso</w:t>
                          </w:r>
                          <w:r>
                            <w:rPr>
                              <w:spacing w:val="7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dichiarazioni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mendaci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informazioni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fornite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corrispondono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 xml:space="preserve"> verità.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97F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.65pt;margin-top:760.15pt;width:466.35pt;height:14.2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MelgEAABsDAAAOAAAAZHJzL2Uyb0RvYy54bWysUttu2zAMfR+wfxD03tgJml6MOMW2YkOB&#10;YhvQ9QMUWYqNWaJGKrHz96MUJxm2t2IvFCVRh+ccavUwul7sDVIHvpbzWSmF8Rqazm9r+frj89Wd&#10;FBSVb1QP3tTyYEg+rN+/Ww2hMgtooW8MCgbxVA2hlm2MoSoK0q1ximYQjOdLC+hU5C1uiwbVwOiu&#10;LxZleVMMgE1A0IaITx+Pl3Kd8a01On6zlkwUfS2ZW8wRc9ykWKxXqtqiCm2nJxrqDSyc6jw3PUM9&#10;qqjEDrt/oFynEQhsnGlwBVjbaZM1sJp5+Zeal1YFk7WwORTONtH/g9Vf9y/hO4o4foSRB5hFUHgG&#10;/ZPYm2IIVE01yVOqiKuT0NGiSytLEPyQvT2c/TRjFJoPl/eLxc31UgrNd/O78v52mQwvLq8DUvxi&#10;wImU1BJ5XpmB2j9TPJaeSiYyx/6JSRw3I5ekdAPNgUUMPMda0q+dQiNF/+TZqDT0U4KnZHNKMPaf&#10;IH+NpMXDh10E2+XOF9ypM08gc59+Sxrxn/tcdfnT698AAAD//wMAUEsDBBQABgAIAAAAIQAosvmP&#10;3wAAAA4BAAAPAAAAZHJzL2Rvd25yZXYueG1sTE9BTsMwELwj8QdrkbhROyVUIcSpKgQnJEQaDhyd&#10;2E2sxusQu234PZsT3GZ2RrMzxXZ2AzubKViPEpKVAGaw9dpiJ+Gzfr3LgIWoUKvBo5HwYwJsy+ur&#10;QuXaX7Ay533sGIVgyJWEPsYx5zy0vXEqrPxokLSDn5yKRKeO60ldKNwNfC3EhjtlkT70ajTPvWmP&#10;+5OTsPvC6sV+vzcf1aGydf0o8G1zlPL2Zt49AYtmjn9mWOpTdSipU+NPqAMbiCfJPVkJPKwFocUi&#10;0pT2NcstzTLgZcH/zyh/AQAA//8DAFBLAQItABQABgAIAAAAIQC2gziS/gAAAOEBAAATAAAAAAAA&#10;AAAAAAAAAAAAAABbQ29udGVudF9UeXBlc10ueG1sUEsBAi0AFAAGAAgAAAAhADj9If/WAAAAlAEA&#10;AAsAAAAAAAAAAAAAAAAALwEAAF9yZWxzLy5yZWxzUEsBAi0AFAAGAAgAAAAhAN+i4x6WAQAAGwMA&#10;AA4AAAAAAAAAAAAAAAAALgIAAGRycy9lMm9Eb2MueG1sUEsBAi0AFAAGAAgAAAAhACiy+Y/fAAAA&#10;DgEAAA8AAAAAAAAAAAAAAAAA8AMAAGRycy9kb3ducmV2LnhtbFBLBQYAAAAABAAEAPMAAAD8BAAA&#10;AAA=&#10;" filled="f" stroked="f">
              <v:textbox inset="0,0,0,0">
                <w:txbxContent>
                  <w:p w14:paraId="47099D8D" w14:textId="77777777" w:rsidR="00180D52" w:rsidRDefault="00000000">
                    <w:pPr>
                      <w:spacing w:before="11"/>
                      <w:ind w:left="20"/>
                    </w:pPr>
                    <w:r>
                      <w:t>sanzioni</w:t>
                    </w:r>
                    <w:r>
                      <w:rPr>
                        <w:spacing w:val="72"/>
                      </w:rPr>
                      <w:t xml:space="preserve"> </w:t>
                    </w:r>
                    <w:r>
                      <w:t>penali</w:t>
                    </w:r>
                    <w:r>
                      <w:rPr>
                        <w:spacing w:val="71"/>
                      </w:rPr>
                      <w:t xml:space="preserve"> </w:t>
                    </w:r>
                    <w:r>
                      <w:t>nel</w:t>
                    </w:r>
                    <w:r>
                      <w:rPr>
                        <w:spacing w:val="72"/>
                      </w:rPr>
                      <w:t xml:space="preserve"> </w:t>
                    </w:r>
                    <w:r>
                      <w:t>caso</w:t>
                    </w:r>
                    <w:r>
                      <w:rPr>
                        <w:spacing w:val="7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dichiarazioni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mendaci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informazioni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fornite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corrispondono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verità.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318F6794" wp14:editId="65856813">
              <wp:simplePos x="0" y="0"/>
              <wp:positionH relativeFrom="page">
                <wp:posOffset>6752031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978AE" w14:textId="77777777" w:rsidR="00180D52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F6794" id="Textbox 2" o:spid="_x0000_s1033" type="#_x0000_t202" style="position:absolute;margin-left:531.65pt;margin-top:778.15pt;width:8pt;height:15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DiV3DI&#10;4AAAAA8BAAAPAAAAZHJzL2Rvd25yZXYueG1sTI/BTsMwEETvSPyDtUjcqF2qmiaNU1UITkiINBw4&#10;OrGbRI3XIXbb8PdsTnCb2R3Nvs12k+vZxY6h86hguRDALNbedNgo+CxfHzbAQtRodO/RKvixAXb5&#10;7U2mU+OvWNjLITaMSjCkWkEb45ByHurWOh0WfrBIu6MfnY5kx4abUV+p3PX8UQjJne6QLrR6sM+t&#10;rU+Hs1Ow/8Lipft+rz6KY9GVZSLwTZ6Uur+b9ltg0U7xLwwzPqFDTkyVP6MJrCcv5GpFWVLrtSQ1&#10;Z8RTQqqaZxuZAM8z/v+P/BcAAP//AwBQSwECLQAUAAYACAAAACEAtoM4kv4AAADhAQAAEwAAAAAA&#10;AAAAAAAAAAAAAAAAW0NvbnRlbnRfVHlwZXNdLnhtbFBLAQItABQABgAIAAAAIQA4/SH/1gAAAJQB&#10;AAALAAAAAAAAAAAAAAAAAC8BAABfcmVscy8ucmVsc1BLAQItABQABgAIAAAAIQB/Kaa2lgEAACED&#10;AAAOAAAAAAAAAAAAAAAAAC4CAABkcnMvZTJvRG9jLnhtbFBLAQItABQABgAIAAAAIQDiV3DI4AAA&#10;AA8BAAAPAAAAAAAAAAAAAAAAAPADAABkcnMvZG93bnJldi54bWxQSwUGAAAAAAQABADzAAAA/QQA&#10;AAAA&#10;" filled="f" stroked="f">
              <v:textbox inset="0,0,0,0">
                <w:txbxContent>
                  <w:p w14:paraId="02F978AE" w14:textId="77777777" w:rsidR="00180D5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D10D" w14:textId="77777777" w:rsidR="00180D52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49F69827" wp14:editId="1437D9E7">
              <wp:simplePos x="0" y="0"/>
              <wp:positionH relativeFrom="page">
                <wp:posOffset>6752031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7DB3C" w14:textId="77777777" w:rsidR="00180D52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6982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531.65pt;margin-top:778.15pt;width:8pt;height:1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MklgEAACE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c0dza3m3ZvXTfG7uh6OSOmTAS9y0Unk&#10;uAoBdXyglK9X7Xlk4fJ0fSaS5t0sXN/JdQ4x/9lBf2IpE6fZSfp1UGikGD8HtitHfy7wXOzOBabx&#10;A5QHkhUFuDsksK4QuOIuBDiHwmt5MznoP/dl6vqyt78BAAD//wMAUEsDBBQABgAIAAAAIQDiV3DI&#10;4AAAAA8BAAAPAAAAZHJzL2Rvd25yZXYueG1sTI/BTsMwEETvSPyDtUjcqF2qmiaNU1UITkiINBw4&#10;OrGbRI3XIXbb8PdsTnCb2R3Nvs12k+vZxY6h86hguRDALNbedNgo+CxfHzbAQtRodO/RKvixAXb5&#10;7U2mU+OvWNjLITaMSjCkWkEb45ByHurWOh0WfrBIu6MfnY5kx4abUV+p3PX8UQjJne6QLrR6sM+t&#10;rU+Hs1Ow/8Lipft+rz6KY9GVZSLwTZ6Uur+b9ltg0U7xLwwzPqFDTkyVP6MJrCcv5GpFWVLrtSQ1&#10;Z8RTQqqaZxuZAM8z/v+P/BcAAP//AwBQSwECLQAUAAYACAAAACEAtoM4kv4AAADhAQAAEwAAAAAA&#10;AAAAAAAAAAAAAAAAW0NvbnRlbnRfVHlwZXNdLnhtbFBLAQItABQABgAIAAAAIQA4/SH/1gAAAJQB&#10;AAALAAAAAAAAAAAAAAAAAC8BAABfcmVscy8ucmVsc1BLAQItABQABgAIAAAAIQC2QVMklgEAACED&#10;AAAOAAAAAAAAAAAAAAAAAC4CAABkcnMvZTJvRG9jLnhtbFBLAQItABQABgAIAAAAIQDiV3DI4AAA&#10;AA8BAAAPAAAAAAAAAAAAAAAAAPADAABkcnMvZG93bnJldi54bWxQSwUGAAAAAAQABADzAAAA/QQA&#10;AAAA&#10;" filled="f" stroked="f">
              <v:textbox inset="0,0,0,0">
                <w:txbxContent>
                  <w:p w14:paraId="44C7DB3C" w14:textId="77777777" w:rsidR="00180D5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0803" w14:textId="77777777" w:rsidR="00FE6024" w:rsidRDefault="00FE6024">
      <w:r>
        <w:separator/>
      </w:r>
    </w:p>
  </w:footnote>
  <w:footnote w:type="continuationSeparator" w:id="0">
    <w:p w14:paraId="072D24F0" w14:textId="77777777" w:rsidR="00FE6024" w:rsidRDefault="00FE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5403"/>
    <w:multiLevelType w:val="hybridMultilevel"/>
    <w:tmpl w:val="73089942"/>
    <w:lvl w:ilvl="0" w:tplc="0C160744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48B02C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0D4CA1CA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55E0EAA0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AB2EAE00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B05EA1E0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B41067E8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8C4EFD02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F2F66020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num w:numId="1" w16cid:durableId="5723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52"/>
    <w:rsid w:val="00180D52"/>
    <w:rsid w:val="001B3499"/>
    <w:rsid w:val="00E626FD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BAD0"/>
  <w15:docId w15:val="{456DF1A5-FD3F-4F25-AB55-87EFAC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43" w:right="3105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48" w:line="23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istoperitalia.esteri.it/" TargetMode="External"/><Relationship Id="rId18" Type="http://schemas.openxmlformats.org/officeDocument/2006/relationships/hyperlink" Target="http://vistoperitalia.esteri.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esteri.it/" TargetMode="External"/><Relationship Id="rId17" Type="http://schemas.openxmlformats.org/officeDocument/2006/relationships/hyperlink" Target="http://www.esteri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dgit6@esteri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git6@ester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steri.it/" TargetMode="External"/><Relationship Id="rId10" Type="http://schemas.openxmlformats.org/officeDocument/2006/relationships/hyperlink" Target="http://www.esteri.it/" TargetMode="External"/><Relationship Id="rId19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eprivacy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Company>Ministero Affari Esteri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(Il presente modulo va compilato in tutti i suoi campi, su carta intestata della ditta invitante, con timbro e firma del legale rappresentante ed in lingua italiana)</dc:title>
  <dc:creator>gianni.sabbieti</dc:creator>
  <cp:lastModifiedBy>Maurizio Gatti</cp:lastModifiedBy>
  <cp:revision>2</cp:revision>
  <cp:lastPrinted>2026-06-10T02:23:00Z</cp:lastPrinted>
  <dcterms:created xsi:type="dcterms:W3CDTF">2026-06-10T02:24:00Z</dcterms:created>
  <dcterms:modified xsi:type="dcterms:W3CDTF">2026-06-10T02:24:00Z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2026-06-09T00:00:00Z</vt:filetime>
  </property>
  <property fmtid="{D5CDD505-2E9C-101B-9397-08002B2CF9AE}" pid="5" name="Producer">
    <vt:lpwstr>3-Heights(TM) PDF Security Shell 4.8.25.2 (http://www.pdf-tools.com)</vt:lpwstr>
  </property>
</Properties>
</file>